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B76C31" w:rsidRPr="00E605B2" w:rsidRDefault="0031595D" w:rsidP="0031595D">
      <w:pPr>
        <w:pStyle w:val="2"/>
        <w:tabs>
          <w:tab w:val="center" w:pos="4536"/>
          <w:tab w:val="left" w:pos="8175"/>
        </w:tabs>
        <w:jc w:val="left"/>
        <w:rPr>
          <w:b w:val="0"/>
        </w:rPr>
      </w:pPr>
      <w:r>
        <w:rPr>
          <w:b w:val="0"/>
        </w:rPr>
        <w:t xml:space="preserve">                                     </w:t>
      </w:r>
      <w:r w:rsidR="00A12875">
        <w:rPr>
          <w:b w:val="0"/>
        </w:rPr>
        <w:t xml:space="preserve">     </w:t>
      </w:r>
      <w:r w:rsidR="007D766F"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875">
        <w:rPr>
          <w:b w:val="0"/>
        </w:rPr>
        <w:t xml:space="preserve">         </w:t>
      </w:r>
      <w:r w:rsidR="00A12875" w:rsidRPr="00A12875">
        <w:rPr>
          <w:rFonts w:ascii="Times New Roman" w:hAnsi="Times New Roman" w:cs="Times New Roman"/>
        </w:rPr>
        <w:t xml:space="preserve"> </w:t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Default="007740F4" w:rsidP="00DA7680">
      <w:pPr>
        <w:ind w:left="284"/>
        <w:jc w:val="center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DA7680" w:rsidRPr="00E37DEE" w:rsidRDefault="00DA7680" w:rsidP="00DA7680">
      <w:pPr>
        <w:ind w:left="284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DA7680" w:rsidRDefault="00DA7680" w:rsidP="007740F4">
      <w:pPr>
        <w:pStyle w:val="2"/>
        <w:rPr>
          <w:rFonts w:ascii="Times New Roman" w:hAnsi="Times New Roman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Default="007D766F" w:rsidP="00F95B73">
      <w:pPr>
        <w:ind w:firstLine="709"/>
      </w:pPr>
    </w:p>
    <w:p w:rsidR="00DA7680" w:rsidRPr="00E605B2" w:rsidRDefault="00DA7680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31595D" w:rsidRDefault="0031595D" w:rsidP="00705138">
      <w:pPr>
        <w:jc w:val="both"/>
        <w:outlineLvl w:val="0"/>
        <w:rPr>
          <w:sz w:val="28"/>
          <w:szCs w:val="28"/>
        </w:rPr>
      </w:pPr>
      <w:r w:rsidRPr="0031595D">
        <w:rPr>
          <w:sz w:val="28"/>
          <w:szCs w:val="28"/>
        </w:rPr>
        <w:t xml:space="preserve">28 марта </w:t>
      </w:r>
      <w:r w:rsidR="00EA13A6" w:rsidRPr="0031595D">
        <w:rPr>
          <w:sz w:val="28"/>
          <w:szCs w:val="28"/>
        </w:rPr>
        <w:t>202</w:t>
      </w:r>
      <w:r w:rsidR="00C11030" w:rsidRPr="0031595D">
        <w:rPr>
          <w:sz w:val="28"/>
          <w:szCs w:val="28"/>
        </w:rPr>
        <w:t>5</w:t>
      </w:r>
      <w:r w:rsidR="007D766F" w:rsidRPr="0031595D">
        <w:rPr>
          <w:sz w:val="28"/>
          <w:szCs w:val="28"/>
        </w:rPr>
        <w:t xml:space="preserve"> года  </w:t>
      </w:r>
      <w:r w:rsidR="00F95B73" w:rsidRPr="0031595D">
        <w:rPr>
          <w:sz w:val="28"/>
          <w:szCs w:val="28"/>
        </w:rPr>
        <w:t xml:space="preserve">  </w:t>
      </w:r>
      <w:r w:rsidR="007D766F" w:rsidRPr="0031595D">
        <w:rPr>
          <w:sz w:val="28"/>
          <w:szCs w:val="28"/>
        </w:rPr>
        <w:t xml:space="preserve">                 </w:t>
      </w:r>
      <w:r w:rsidR="00705138" w:rsidRPr="0031595D">
        <w:rPr>
          <w:sz w:val="28"/>
          <w:szCs w:val="28"/>
        </w:rPr>
        <w:t xml:space="preserve">      </w:t>
      </w:r>
      <w:r w:rsidR="007D766F" w:rsidRPr="0031595D">
        <w:rPr>
          <w:sz w:val="28"/>
          <w:szCs w:val="28"/>
        </w:rPr>
        <w:t xml:space="preserve">                  </w:t>
      </w:r>
      <w:r w:rsidR="007D766F" w:rsidRPr="0031595D">
        <w:rPr>
          <w:sz w:val="28"/>
          <w:szCs w:val="28"/>
        </w:rPr>
        <w:tab/>
      </w:r>
      <w:r w:rsidR="007D766F" w:rsidRPr="0031595D">
        <w:rPr>
          <w:sz w:val="28"/>
          <w:szCs w:val="28"/>
        </w:rPr>
        <w:tab/>
      </w:r>
      <w:r w:rsidR="00705138" w:rsidRPr="0031595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</w:t>
      </w:r>
      <w:r w:rsidR="00B76C31" w:rsidRPr="0031595D">
        <w:rPr>
          <w:sz w:val="28"/>
          <w:szCs w:val="28"/>
        </w:rPr>
        <w:t xml:space="preserve">       </w:t>
      </w:r>
      <w:r w:rsidR="00A2716B" w:rsidRPr="0031595D">
        <w:rPr>
          <w:sz w:val="28"/>
          <w:szCs w:val="28"/>
        </w:rPr>
        <w:t xml:space="preserve">№ </w:t>
      </w:r>
      <w:r>
        <w:rPr>
          <w:sz w:val="28"/>
          <w:szCs w:val="28"/>
        </w:rPr>
        <w:t>117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F71D2F" w:rsidRDefault="007D766F" w:rsidP="00F95B73">
      <w:pPr>
        <w:ind w:firstLine="709"/>
        <w:outlineLvl w:val="0"/>
        <w:rPr>
          <w:b/>
          <w:szCs w:val="28"/>
        </w:rPr>
      </w:pPr>
    </w:p>
    <w:p w:rsidR="007D766F" w:rsidRPr="0031595D" w:rsidRDefault="007D766F" w:rsidP="00F95B73">
      <w:pPr>
        <w:ind w:firstLine="709"/>
        <w:jc w:val="center"/>
        <w:rPr>
          <w:b/>
          <w:sz w:val="28"/>
          <w:szCs w:val="28"/>
        </w:rPr>
      </w:pPr>
      <w:r w:rsidRPr="0031595D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31595D" w:rsidRDefault="007D766F" w:rsidP="00F95B73">
      <w:pPr>
        <w:ind w:firstLine="709"/>
        <w:jc w:val="center"/>
        <w:rPr>
          <w:b/>
          <w:sz w:val="28"/>
          <w:szCs w:val="28"/>
        </w:rPr>
      </w:pPr>
      <w:r w:rsidRPr="0031595D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31595D">
        <w:rPr>
          <w:b/>
          <w:sz w:val="28"/>
          <w:szCs w:val="28"/>
        </w:rPr>
        <w:t xml:space="preserve"> </w:t>
      </w:r>
      <w:r w:rsidRPr="0031595D">
        <w:rPr>
          <w:b/>
          <w:sz w:val="28"/>
          <w:szCs w:val="28"/>
        </w:rPr>
        <w:t>Горный», утвержденную постановлением администрации городского округа ЗАТО п.</w:t>
      </w:r>
      <w:r w:rsidR="00FC608A" w:rsidRPr="0031595D">
        <w:rPr>
          <w:b/>
          <w:sz w:val="28"/>
          <w:szCs w:val="28"/>
        </w:rPr>
        <w:t xml:space="preserve"> </w:t>
      </w:r>
      <w:r w:rsidRPr="0031595D">
        <w:rPr>
          <w:b/>
          <w:sz w:val="28"/>
          <w:szCs w:val="28"/>
        </w:rPr>
        <w:t>Горный</w:t>
      </w:r>
    </w:p>
    <w:p w:rsidR="007D766F" w:rsidRPr="0031595D" w:rsidRDefault="00426960" w:rsidP="00F95B73">
      <w:pPr>
        <w:ind w:firstLine="709"/>
        <w:jc w:val="center"/>
        <w:rPr>
          <w:b/>
          <w:sz w:val="28"/>
          <w:szCs w:val="28"/>
        </w:rPr>
      </w:pPr>
      <w:r w:rsidRPr="0031595D">
        <w:rPr>
          <w:b/>
          <w:sz w:val="28"/>
          <w:szCs w:val="28"/>
        </w:rPr>
        <w:t xml:space="preserve"> от 26</w:t>
      </w:r>
      <w:r w:rsidR="007D766F" w:rsidRPr="0031595D">
        <w:rPr>
          <w:b/>
          <w:sz w:val="28"/>
          <w:szCs w:val="28"/>
        </w:rPr>
        <w:t xml:space="preserve"> </w:t>
      </w:r>
      <w:r w:rsidRPr="0031595D">
        <w:rPr>
          <w:b/>
          <w:sz w:val="28"/>
          <w:szCs w:val="28"/>
        </w:rPr>
        <w:t>июля 2024</w:t>
      </w:r>
      <w:r w:rsidR="007D766F" w:rsidRPr="0031595D">
        <w:rPr>
          <w:b/>
          <w:sz w:val="28"/>
          <w:szCs w:val="28"/>
        </w:rPr>
        <w:t xml:space="preserve"> года № </w:t>
      </w:r>
      <w:r w:rsidRPr="0031595D">
        <w:rPr>
          <w:b/>
          <w:sz w:val="28"/>
          <w:szCs w:val="28"/>
        </w:rPr>
        <w:t>227/1</w:t>
      </w:r>
      <w:r w:rsidR="00414121" w:rsidRPr="0031595D">
        <w:rPr>
          <w:b/>
          <w:sz w:val="28"/>
          <w:szCs w:val="28"/>
        </w:rPr>
        <w:t>, в редакции</w:t>
      </w:r>
      <w:r w:rsidR="001D4F7E" w:rsidRPr="0031595D">
        <w:rPr>
          <w:b/>
          <w:sz w:val="28"/>
          <w:szCs w:val="28"/>
        </w:rPr>
        <w:t xml:space="preserve"> от 30.09.2024 № 291</w:t>
      </w:r>
      <w:r w:rsidR="0043716B" w:rsidRPr="0031595D">
        <w:rPr>
          <w:b/>
          <w:sz w:val="28"/>
          <w:szCs w:val="28"/>
        </w:rPr>
        <w:t>, от 19.11.2024 № 356</w:t>
      </w:r>
    </w:p>
    <w:p w:rsidR="007D766F" w:rsidRPr="0031595D" w:rsidRDefault="007D766F" w:rsidP="00B94F22">
      <w:pPr>
        <w:jc w:val="both"/>
        <w:rPr>
          <w:sz w:val="28"/>
          <w:szCs w:val="28"/>
        </w:rPr>
      </w:pPr>
    </w:p>
    <w:p w:rsidR="009B2CBE" w:rsidRPr="0031595D" w:rsidRDefault="00426960" w:rsidP="0031595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национального проекта «Жилье и городская среда» на территории  городского округа ЗАТО п.Горный, в соответствии с Бюджетным Кодексом РФ, Федеральным Законом от 06.10.2003 № 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г. № 372 «Об утверждении государственной программы Забайкальского края «Формирование современной городской среды»</w:t>
      </w:r>
      <w:r w:rsidR="007D766F" w:rsidRPr="0031595D">
        <w:rPr>
          <w:spacing w:val="-1"/>
          <w:sz w:val="28"/>
          <w:szCs w:val="28"/>
        </w:rPr>
        <w:t>,</w:t>
      </w:r>
      <w:r w:rsidR="00633697" w:rsidRPr="0031595D">
        <w:rPr>
          <w:spacing w:val="-1"/>
          <w:sz w:val="28"/>
          <w:szCs w:val="28"/>
        </w:rPr>
        <w:t xml:space="preserve"> </w:t>
      </w:r>
      <w:r w:rsidR="00E97A6E" w:rsidRPr="0031595D">
        <w:rPr>
          <w:color w:val="000000"/>
          <w:sz w:val="28"/>
          <w:szCs w:val="28"/>
        </w:rPr>
        <w:t xml:space="preserve">в связи </w:t>
      </w:r>
      <w:r w:rsidR="002E67CD" w:rsidRPr="0031595D">
        <w:rPr>
          <w:color w:val="000000"/>
          <w:sz w:val="28"/>
          <w:szCs w:val="28"/>
        </w:rPr>
        <w:t xml:space="preserve">с приложением № 10 </w:t>
      </w:r>
      <w:r w:rsidR="0049295F" w:rsidRPr="0031595D">
        <w:rPr>
          <w:color w:val="000000"/>
          <w:sz w:val="28"/>
          <w:szCs w:val="28"/>
        </w:rPr>
        <w:t>решение</w:t>
      </w:r>
      <w:r w:rsidR="002E67CD" w:rsidRPr="0031595D">
        <w:rPr>
          <w:color w:val="000000"/>
          <w:sz w:val="28"/>
          <w:szCs w:val="28"/>
        </w:rPr>
        <w:t>м</w:t>
      </w:r>
      <w:r w:rsidR="0049295F" w:rsidRPr="0031595D">
        <w:rPr>
          <w:color w:val="000000"/>
          <w:sz w:val="28"/>
          <w:szCs w:val="28"/>
        </w:rPr>
        <w:t xml:space="preserve"> Думы городского округа Зато п.Горный Забайкальского края «О бюджете городского округа ЗАТО п.Горный на 2025 год и плановый период 2026 и 2027 годов» от 27 декабря 2024 г. № 46 </w:t>
      </w:r>
      <w:r w:rsidR="007D766F" w:rsidRPr="0031595D">
        <w:rPr>
          <w:b/>
          <w:sz w:val="28"/>
          <w:szCs w:val="28"/>
        </w:rPr>
        <w:t xml:space="preserve">п о с т а н о в л я е т: </w:t>
      </w:r>
    </w:p>
    <w:p w:rsidR="00E605B2" w:rsidRPr="0031595D" w:rsidRDefault="007D665D" w:rsidP="0031595D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spacing w:val="-1"/>
          <w:sz w:val="28"/>
          <w:szCs w:val="28"/>
        </w:rPr>
      </w:pPr>
      <w:r w:rsidRPr="0031595D">
        <w:rPr>
          <w:sz w:val="28"/>
          <w:szCs w:val="28"/>
        </w:rPr>
        <w:t xml:space="preserve">Внести </w:t>
      </w:r>
      <w:r w:rsidR="00F07582" w:rsidRPr="0031595D">
        <w:rPr>
          <w:sz w:val="28"/>
          <w:szCs w:val="28"/>
        </w:rPr>
        <w:t xml:space="preserve">изменения </w:t>
      </w:r>
      <w:r w:rsidR="0070301C" w:rsidRPr="0031595D">
        <w:rPr>
          <w:sz w:val="28"/>
          <w:szCs w:val="28"/>
        </w:rPr>
        <w:t xml:space="preserve">в </w:t>
      </w:r>
      <w:r w:rsidR="00E97A6E" w:rsidRPr="0031595D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31595D">
        <w:rPr>
          <w:sz w:val="28"/>
          <w:szCs w:val="28"/>
        </w:rPr>
        <w:t xml:space="preserve"> </w:t>
      </w:r>
      <w:r w:rsidR="00E97A6E" w:rsidRPr="0031595D">
        <w:rPr>
          <w:sz w:val="28"/>
          <w:szCs w:val="28"/>
        </w:rPr>
        <w:t>Горный», утвержденную постановлением администрации городского округа ЗАТО п.</w:t>
      </w:r>
      <w:r w:rsidR="007941EE" w:rsidRPr="0031595D">
        <w:rPr>
          <w:sz w:val="28"/>
          <w:szCs w:val="28"/>
        </w:rPr>
        <w:t xml:space="preserve"> </w:t>
      </w:r>
      <w:r w:rsidR="00426960" w:rsidRPr="0031595D">
        <w:rPr>
          <w:sz w:val="28"/>
          <w:szCs w:val="28"/>
        </w:rPr>
        <w:t>Горный от 26 июля 2024 года № 227/1</w:t>
      </w:r>
      <w:r w:rsidR="00B94F22" w:rsidRPr="0031595D">
        <w:rPr>
          <w:sz w:val="28"/>
          <w:szCs w:val="28"/>
        </w:rPr>
        <w:t xml:space="preserve"> согласно приложению.</w:t>
      </w:r>
    </w:p>
    <w:p w:rsidR="009B2CBE" w:rsidRPr="0031595D" w:rsidRDefault="007D766F" w:rsidP="0031595D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31595D">
        <w:rPr>
          <w:bCs/>
          <w:sz w:val="28"/>
          <w:szCs w:val="28"/>
        </w:rPr>
        <w:t xml:space="preserve">Настоящее </w:t>
      </w:r>
      <w:r w:rsidR="00174D0F" w:rsidRPr="0031595D">
        <w:rPr>
          <w:bCs/>
          <w:sz w:val="28"/>
          <w:szCs w:val="28"/>
        </w:rPr>
        <w:t xml:space="preserve">постановление </w:t>
      </w:r>
      <w:r w:rsidRPr="0031595D">
        <w:rPr>
          <w:bCs/>
          <w:sz w:val="28"/>
          <w:szCs w:val="28"/>
        </w:rPr>
        <w:t xml:space="preserve">вступает в силу </w:t>
      </w:r>
      <w:r w:rsidR="007141FF" w:rsidRPr="0031595D">
        <w:rPr>
          <w:bCs/>
          <w:sz w:val="28"/>
          <w:szCs w:val="28"/>
        </w:rPr>
        <w:t xml:space="preserve">после </w:t>
      </w:r>
      <w:r w:rsidRPr="0031595D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31595D" w:rsidRDefault="007D766F" w:rsidP="0031595D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31595D">
          <w:rPr>
            <w:rStyle w:val="ac"/>
            <w:sz w:val="28"/>
            <w:szCs w:val="28"/>
            <w:lang w:val="en-US"/>
          </w:rPr>
          <w:t>http</w:t>
        </w:r>
        <w:r w:rsidR="00F906DA" w:rsidRPr="0031595D">
          <w:rPr>
            <w:rStyle w:val="ac"/>
            <w:sz w:val="28"/>
            <w:szCs w:val="28"/>
          </w:rPr>
          <w:t xml:space="preserve">:// </w:t>
        </w:r>
        <w:r w:rsidR="00B94F22" w:rsidRPr="0031595D">
          <w:rPr>
            <w:rStyle w:val="ac"/>
            <w:sz w:val="28"/>
            <w:szCs w:val="28"/>
          </w:rPr>
          <w:t>горный75. рф</w:t>
        </w:r>
        <w:r w:rsidR="00033974" w:rsidRPr="0031595D">
          <w:rPr>
            <w:rStyle w:val="ac"/>
            <w:sz w:val="28"/>
            <w:szCs w:val="28"/>
          </w:rPr>
          <w:t>.</w:t>
        </w:r>
      </w:hyperlink>
    </w:p>
    <w:p w:rsidR="007D766F" w:rsidRPr="0031595D" w:rsidRDefault="007D766F" w:rsidP="0031595D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 xml:space="preserve">Контроль за исполнением </w:t>
      </w:r>
      <w:r w:rsidR="00705138" w:rsidRPr="0031595D">
        <w:rPr>
          <w:sz w:val="28"/>
          <w:szCs w:val="28"/>
        </w:rPr>
        <w:t xml:space="preserve">настоящего </w:t>
      </w:r>
      <w:r w:rsidRPr="0031595D">
        <w:rPr>
          <w:sz w:val="28"/>
          <w:szCs w:val="28"/>
        </w:rPr>
        <w:t>постановления оставляю за собой.</w:t>
      </w:r>
      <w:r w:rsidR="00033974" w:rsidRPr="0031595D">
        <w:rPr>
          <w:sz w:val="28"/>
          <w:szCs w:val="28"/>
        </w:rPr>
        <w:t xml:space="preserve"> </w:t>
      </w:r>
    </w:p>
    <w:p w:rsidR="00824474" w:rsidRPr="0031595D" w:rsidRDefault="00824474" w:rsidP="00F71D2F">
      <w:pPr>
        <w:spacing w:line="276" w:lineRule="auto"/>
        <w:rPr>
          <w:sz w:val="28"/>
          <w:szCs w:val="28"/>
        </w:rPr>
      </w:pPr>
    </w:p>
    <w:p w:rsidR="00F71D2F" w:rsidRPr="0031595D" w:rsidRDefault="00F71D2F" w:rsidP="004C1490">
      <w:pPr>
        <w:rPr>
          <w:sz w:val="28"/>
          <w:szCs w:val="28"/>
        </w:rPr>
      </w:pPr>
    </w:p>
    <w:p w:rsidR="00F71D2F" w:rsidRPr="0031595D" w:rsidRDefault="00F71D2F" w:rsidP="004C1490">
      <w:pPr>
        <w:rPr>
          <w:sz w:val="28"/>
          <w:szCs w:val="28"/>
        </w:rPr>
      </w:pPr>
    </w:p>
    <w:p w:rsidR="00F71D2F" w:rsidRPr="0031595D" w:rsidRDefault="00F71D2F" w:rsidP="004C1490">
      <w:pPr>
        <w:rPr>
          <w:sz w:val="28"/>
          <w:szCs w:val="28"/>
        </w:rPr>
      </w:pPr>
    </w:p>
    <w:p w:rsidR="00426960" w:rsidRPr="0031595D" w:rsidRDefault="00A96A39" w:rsidP="00D34E3D">
      <w:pPr>
        <w:rPr>
          <w:sz w:val="28"/>
          <w:szCs w:val="28"/>
        </w:rPr>
        <w:sectPr w:rsidR="00426960" w:rsidRPr="0031595D" w:rsidSect="00DA7680">
          <w:type w:val="continuous"/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31595D">
        <w:rPr>
          <w:sz w:val="28"/>
          <w:szCs w:val="28"/>
        </w:rPr>
        <w:t>Г</w:t>
      </w:r>
      <w:r w:rsidR="00250B46" w:rsidRPr="0031595D">
        <w:rPr>
          <w:sz w:val="28"/>
          <w:szCs w:val="28"/>
        </w:rPr>
        <w:t>лав</w:t>
      </w:r>
      <w:r w:rsidRPr="0031595D">
        <w:rPr>
          <w:sz w:val="28"/>
          <w:szCs w:val="28"/>
        </w:rPr>
        <w:t>а</w:t>
      </w:r>
      <w:r w:rsidR="0031595D">
        <w:rPr>
          <w:sz w:val="28"/>
          <w:szCs w:val="28"/>
        </w:rPr>
        <w:t xml:space="preserve"> ЗАТО п. Горный</w:t>
      </w:r>
      <w:r w:rsidR="007D766F" w:rsidRPr="0031595D">
        <w:rPr>
          <w:sz w:val="28"/>
          <w:szCs w:val="28"/>
        </w:rPr>
        <w:t xml:space="preserve">    </w:t>
      </w:r>
      <w:r w:rsidR="00D34E3D" w:rsidRPr="0031595D">
        <w:rPr>
          <w:sz w:val="28"/>
          <w:szCs w:val="28"/>
        </w:rPr>
        <w:t xml:space="preserve">          </w:t>
      </w:r>
      <w:r w:rsidR="007D766F" w:rsidRPr="0031595D">
        <w:rPr>
          <w:sz w:val="28"/>
          <w:szCs w:val="28"/>
        </w:rPr>
        <w:t xml:space="preserve">            </w:t>
      </w:r>
      <w:r w:rsidR="004C1490" w:rsidRPr="0031595D">
        <w:rPr>
          <w:sz w:val="28"/>
          <w:szCs w:val="28"/>
        </w:rPr>
        <w:t xml:space="preserve">         </w:t>
      </w:r>
      <w:r w:rsidR="00F71D2F" w:rsidRPr="0031595D">
        <w:rPr>
          <w:sz w:val="28"/>
          <w:szCs w:val="28"/>
        </w:rPr>
        <w:t xml:space="preserve">                       </w:t>
      </w:r>
      <w:r w:rsidRPr="0031595D">
        <w:rPr>
          <w:sz w:val="28"/>
          <w:szCs w:val="28"/>
        </w:rPr>
        <w:t xml:space="preserve">    </w:t>
      </w:r>
      <w:r w:rsidR="004C1490" w:rsidRPr="0031595D">
        <w:rPr>
          <w:sz w:val="28"/>
          <w:szCs w:val="28"/>
        </w:rPr>
        <w:t xml:space="preserve"> </w:t>
      </w:r>
      <w:r w:rsidR="00A44694" w:rsidRPr="0031595D">
        <w:rPr>
          <w:sz w:val="28"/>
          <w:szCs w:val="28"/>
        </w:rPr>
        <w:t xml:space="preserve">  </w:t>
      </w:r>
      <w:r w:rsidRPr="0031595D">
        <w:rPr>
          <w:sz w:val="28"/>
          <w:szCs w:val="28"/>
        </w:rPr>
        <w:t xml:space="preserve">Т.В. Карнаух </w:t>
      </w:r>
    </w:p>
    <w:p w:rsidR="00B94F22" w:rsidRPr="0031595D" w:rsidRDefault="00B94F22" w:rsidP="0031595D">
      <w:pPr>
        <w:tabs>
          <w:tab w:val="left" w:pos="5954"/>
        </w:tabs>
        <w:ind w:left="5954"/>
        <w:jc w:val="right"/>
        <w:rPr>
          <w:szCs w:val="28"/>
        </w:rPr>
      </w:pPr>
      <w:r w:rsidRPr="0031595D">
        <w:rPr>
          <w:szCs w:val="28"/>
        </w:rPr>
        <w:lastRenderedPageBreak/>
        <w:t>Приложение</w:t>
      </w:r>
    </w:p>
    <w:p w:rsidR="00B94F22" w:rsidRPr="0031595D" w:rsidRDefault="00B94F22" w:rsidP="0031595D">
      <w:pPr>
        <w:tabs>
          <w:tab w:val="left" w:pos="5954"/>
        </w:tabs>
        <w:ind w:firstLine="5954"/>
        <w:jc w:val="right"/>
        <w:rPr>
          <w:szCs w:val="28"/>
        </w:rPr>
      </w:pPr>
      <w:r w:rsidRPr="0031595D">
        <w:rPr>
          <w:szCs w:val="28"/>
        </w:rPr>
        <w:t>к постановлению администрации</w:t>
      </w:r>
    </w:p>
    <w:p w:rsidR="00B94F22" w:rsidRPr="0031595D" w:rsidRDefault="00B94F22" w:rsidP="0031595D">
      <w:pPr>
        <w:tabs>
          <w:tab w:val="left" w:pos="5954"/>
        </w:tabs>
        <w:ind w:firstLine="5954"/>
        <w:jc w:val="right"/>
        <w:rPr>
          <w:szCs w:val="28"/>
        </w:rPr>
      </w:pPr>
      <w:r w:rsidRPr="0031595D">
        <w:rPr>
          <w:szCs w:val="28"/>
        </w:rPr>
        <w:t>городского округа ЗАТО п.Горный</w:t>
      </w:r>
    </w:p>
    <w:p w:rsidR="00B94F22" w:rsidRPr="0031595D" w:rsidRDefault="0031595D" w:rsidP="0031595D">
      <w:pPr>
        <w:tabs>
          <w:tab w:val="left" w:pos="5954"/>
        </w:tabs>
        <w:ind w:firstLine="5954"/>
        <w:jc w:val="right"/>
        <w:rPr>
          <w:szCs w:val="28"/>
        </w:rPr>
      </w:pPr>
      <w:r>
        <w:rPr>
          <w:szCs w:val="28"/>
        </w:rPr>
        <w:t>28.03.</w:t>
      </w:r>
      <w:r w:rsidR="00C11030" w:rsidRPr="0031595D">
        <w:rPr>
          <w:szCs w:val="28"/>
        </w:rPr>
        <w:t>2025</w:t>
      </w:r>
      <w:r>
        <w:rPr>
          <w:szCs w:val="28"/>
        </w:rPr>
        <w:t xml:space="preserve"> №117</w:t>
      </w:r>
    </w:p>
    <w:p w:rsidR="00B94F22" w:rsidRPr="0031595D" w:rsidRDefault="00B94F22" w:rsidP="00B94F22">
      <w:pPr>
        <w:jc w:val="center"/>
        <w:rPr>
          <w:sz w:val="28"/>
          <w:szCs w:val="28"/>
        </w:rPr>
      </w:pPr>
    </w:p>
    <w:p w:rsidR="00B94F22" w:rsidRPr="0031595D" w:rsidRDefault="00B94F22" w:rsidP="00352BCD">
      <w:pPr>
        <w:spacing w:line="276" w:lineRule="auto"/>
        <w:jc w:val="center"/>
        <w:rPr>
          <w:sz w:val="28"/>
          <w:szCs w:val="28"/>
        </w:rPr>
      </w:pPr>
      <w:r w:rsidRPr="0031595D">
        <w:rPr>
          <w:sz w:val="28"/>
          <w:szCs w:val="28"/>
        </w:rPr>
        <w:t>Изменения, которые вносятся в муниципальную программу</w:t>
      </w:r>
    </w:p>
    <w:p w:rsidR="00B94F22" w:rsidRPr="0031595D" w:rsidRDefault="00B94F22" w:rsidP="00352BCD">
      <w:pPr>
        <w:spacing w:line="276" w:lineRule="auto"/>
        <w:jc w:val="center"/>
        <w:rPr>
          <w:sz w:val="28"/>
          <w:szCs w:val="28"/>
        </w:rPr>
      </w:pPr>
      <w:r w:rsidRPr="0031595D">
        <w:rPr>
          <w:sz w:val="28"/>
          <w:szCs w:val="28"/>
        </w:rPr>
        <w:t>«Формирование комфортной городской среды в городском округе ЗАТО п. Горный», утвержденную постановлением администрации городского округа ЗАТО п. Горный</w:t>
      </w:r>
    </w:p>
    <w:p w:rsidR="00B94F22" w:rsidRPr="0031595D" w:rsidRDefault="00B94F22" w:rsidP="00352BCD">
      <w:pPr>
        <w:spacing w:line="276" w:lineRule="auto"/>
        <w:jc w:val="center"/>
        <w:rPr>
          <w:sz w:val="28"/>
          <w:szCs w:val="28"/>
        </w:rPr>
      </w:pPr>
      <w:r w:rsidRPr="0031595D">
        <w:rPr>
          <w:sz w:val="28"/>
          <w:szCs w:val="28"/>
        </w:rPr>
        <w:t>от 26 июля 2024 года № 227/1</w:t>
      </w:r>
    </w:p>
    <w:p w:rsidR="00426960" w:rsidRPr="0031595D" w:rsidRDefault="00426960" w:rsidP="00426960">
      <w:pPr>
        <w:rPr>
          <w:sz w:val="28"/>
          <w:szCs w:val="28"/>
        </w:rPr>
      </w:pPr>
    </w:p>
    <w:p w:rsidR="00535F81" w:rsidRPr="0031595D" w:rsidRDefault="004D5854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>1.</w:t>
      </w:r>
      <w:r w:rsidR="00B94F22" w:rsidRPr="0031595D">
        <w:rPr>
          <w:sz w:val="28"/>
          <w:szCs w:val="28"/>
        </w:rPr>
        <w:tab/>
      </w:r>
      <w:r w:rsidR="00D664F4" w:rsidRPr="0031595D">
        <w:rPr>
          <w:sz w:val="28"/>
          <w:szCs w:val="28"/>
        </w:rPr>
        <w:t>П</w:t>
      </w:r>
      <w:r w:rsidR="00536242" w:rsidRPr="0031595D">
        <w:rPr>
          <w:sz w:val="28"/>
          <w:szCs w:val="28"/>
        </w:rPr>
        <w:t xml:space="preserve">реамбулу </w:t>
      </w:r>
      <w:r w:rsidR="00CB168A" w:rsidRPr="0031595D">
        <w:rPr>
          <w:sz w:val="28"/>
          <w:szCs w:val="28"/>
        </w:rPr>
        <w:t>муниципальной программы</w:t>
      </w:r>
      <w:r w:rsidR="003150AA" w:rsidRPr="0031595D">
        <w:rPr>
          <w:sz w:val="28"/>
          <w:szCs w:val="28"/>
        </w:rPr>
        <w:t xml:space="preserve"> «Формирование комфортной городской среды в городском округе ЗАТО п. Горный»</w:t>
      </w:r>
      <w:r w:rsidR="00536242" w:rsidRPr="0031595D">
        <w:rPr>
          <w:sz w:val="28"/>
          <w:szCs w:val="28"/>
        </w:rPr>
        <w:t xml:space="preserve"> изложить в следующей редакции «Формирование современной городской среды в городском округе ЗАТО п. Горный»</w:t>
      </w:r>
      <w:r w:rsidR="00CB168A" w:rsidRPr="0031595D">
        <w:rPr>
          <w:sz w:val="28"/>
          <w:szCs w:val="28"/>
        </w:rPr>
        <w:t>.</w:t>
      </w:r>
    </w:p>
    <w:p w:rsidR="00752412" w:rsidRPr="0031595D" w:rsidRDefault="00B90BE2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 xml:space="preserve">2. </w:t>
      </w:r>
      <w:r w:rsidR="00752412" w:rsidRPr="0031595D">
        <w:rPr>
          <w:sz w:val="28"/>
          <w:szCs w:val="28"/>
        </w:rPr>
        <w:t>В паспорте муниципальной программы, в позиции «Координатор программы</w:t>
      </w:r>
      <w:r w:rsidR="00292311" w:rsidRPr="0031595D">
        <w:rPr>
          <w:sz w:val="28"/>
          <w:szCs w:val="28"/>
        </w:rPr>
        <w:t>» слова «Жилищный отдел администрации городского округа ЗАТО п.Горный» заменить словами «Муниципальное</w:t>
      </w:r>
      <w:r w:rsidR="003A0F01" w:rsidRPr="0031595D">
        <w:rPr>
          <w:sz w:val="28"/>
          <w:szCs w:val="28"/>
        </w:rPr>
        <w:t xml:space="preserve"> бюджетное учреждение «Центр бухгалтерского обслуживания и материально-технического обеспечения» городского округа ЗАТО п.Горный</w:t>
      </w:r>
      <w:r w:rsidR="00AF799D" w:rsidRPr="0031595D">
        <w:rPr>
          <w:sz w:val="28"/>
          <w:szCs w:val="28"/>
        </w:rPr>
        <w:t>».</w:t>
      </w:r>
    </w:p>
    <w:p w:rsidR="00752412" w:rsidRPr="0031595D" w:rsidRDefault="00AF799D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 xml:space="preserve">В позиции </w:t>
      </w:r>
      <w:r w:rsidR="006C6B77" w:rsidRPr="0031595D">
        <w:rPr>
          <w:sz w:val="28"/>
          <w:szCs w:val="28"/>
        </w:rPr>
        <w:t>«Ответственный исполнитель»</w:t>
      </w:r>
      <w:r w:rsidR="00EF5CC1" w:rsidRPr="0031595D">
        <w:rPr>
          <w:sz w:val="28"/>
          <w:szCs w:val="28"/>
        </w:rPr>
        <w:t xml:space="preserve"> слова «Главный специалист жилищного отдела администрации городского округа ЗАТО п.Горный» заменить словами «</w:t>
      </w:r>
      <w:r w:rsidR="00965356" w:rsidRPr="0031595D">
        <w:rPr>
          <w:sz w:val="28"/>
          <w:szCs w:val="28"/>
        </w:rPr>
        <w:t>Специалист по благоустройству»</w:t>
      </w:r>
      <w:r w:rsidR="00B3743B" w:rsidRPr="0031595D">
        <w:rPr>
          <w:sz w:val="28"/>
          <w:szCs w:val="28"/>
        </w:rPr>
        <w:t>.</w:t>
      </w:r>
    </w:p>
    <w:p w:rsidR="00E00062" w:rsidRPr="0031595D" w:rsidRDefault="00AF799D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>В</w:t>
      </w:r>
      <w:r w:rsidR="00E00062" w:rsidRPr="0031595D">
        <w:rPr>
          <w:sz w:val="28"/>
          <w:szCs w:val="28"/>
        </w:rPr>
        <w:t xml:space="preserve"> позиции «Объемы бюджетных ассигнований Программы», в строке общий</w:t>
      </w:r>
      <w:r w:rsidR="007B6BA9" w:rsidRPr="0031595D">
        <w:rPr>
          <w:sz w:val="28"/>
          <w:szCs w:val="28"/>
        </w:rPr>
        <w:t xml:space="preserve"> объем финансовых средств цифры «81 234 238,55</w:t>
      </w:r>
      <w:r w:rsidR="00E00062" w:rsidRPr="0031595D">
        <w:rPr>
          <w:sz w:val="28"/>
          <w:szCs w:val="28"/>
        </w:rPr>
        <w:t xml:space="preserve">» </w:t>
      </w:r>
      <w:r w:rsidR="00054A2B" w:rsidRPr="0031595D">
        <w:rPr>
          <w:sz w:val="28"/>
          <w:szCs w:val="28"/>
        </w:rPr>
        <w:t>заменить цифрами «79 914 371,63</w:t>
      </w:r>
      <w:r w:rsidR="00092020" w:rsidRPr="0031595D">
        <w:rPr>
          <w:sz w:val="28"/>
          <w:szCs w:val="28"/>
        </w:rPr>
        <w:t>»;</w:t>
      </w:r>
      <w:r w:rsidR="00965356" w:rsidRPr="0031595D">
        <w:rPr>
          <w:sz w:val="28"/>
          <w:szCs w:val="28"/>
        </w:rPr>
        <w:t xml:space="preserve"> </w:t>
      </w:r>
      <w:r w:rsidR="00092020" w:rsidRPr="0031595D">
        <w:rPr>
          <w:sz w:val="28"/>
          <w:szCs w:val="28"/>
        </w:rPr>
        <w:t>федеральный бюджет цифры</w:t>
      </w:r>
      <w:r w:rsidR="004C5993" w:rsidRPr="0031595D">
        <w:rPr>
          <w:sz w:val="28"/>
          <w:szCs w:val="28"/>
        </w:rPr>
        <w:t xml:space="preserve"> «68 634 253,31</w:t>
      </w:r>
      <w:r w:rsidR="00E00062" w:rsidRPr="0031595D">
        <w:rPr>
          <w:sz w:val="28"/>
          <w:szCs w:val="28"/>
        </w:rPr>
        <w:t xml:space="preserve">» заменить цифрами «68 634 </w:t>
      </w:r>
      <w:r w:rsidR="00CB1E9D" w:rsidRPr="0031595D">
        <w:rPr>
          <w:sz w:val="28"/>
          <w:szCs w:val="28"/>
        </w:rPr>
        <w:t>253,3</w:t>
      </w:r>
      <w:r w:rsidR="00E00062" w:rsidRPr="0031595D">
        <w:rPr>
          <w:sz w:val="28"/>
          <w:szCs w:val="28"/>
        </w:rPr>
        <w:t>»; в разделе «федеральный бюд</w:t>
      </w:r>
      <w:r w:rsidR="004C5993" w:rsidRPr="0031595D">
        <w:rPr>
          <w:sz w:val="28"/>
          <w:szCs w:val="28"/>
        </w:rPr>
        <w:t>жет», в строке «2025 год» цифры «4 949 999,98</w:t>
      </w:r>
      <w:r w:rsidR="00C454A9" w:rsidRPr="0031595D">
        <w:rPr>
          <w:sz w:val="28"/>
          <w:szCs w:val="28"/>
        </w:rPr>
        <w:t>» заменить цифрами «4 949 999,97</w:t>
      </w:r>
      <w:r w:rsidR="00E00062" w:rsidRPr="0031595D">
        <w:rPr>
          <w:sz w:val="28"/>
          <w:szCs w:val="28"/>
        </w:rPr>
        <w:t xml:space="preserve">»; </w:t>
      </w:r>
      <w:r w:rsidR="00965356" w:rsidRPr="0031595D">
        <w:rPr>
          <w:sz w:val="28"/>
          <w:szCs w:val="28"/>
        </w:rPr>
        <w:t xml:space="preserve"> </w:t>
      </w:r>
      <w:r w:rsidR="00C4628C" w:rsidRPr="0031595D">
        <w:rPr>
          <w:sz w:val="28"/>
          <w:szCs w:val="28"/>
        </w:rPr>
        <w:t xml:space="preserve">краевой бюджет </w:t>
      </w:r>
      <w:r w:rsidR="00FA6684" w:rsidRPr="0031595D">
        <w:rPr>
          <w:sz w:val="28"/>
          <w:szCs w:val="28"/>
        </w:rPr>
        <w:t xml:space="preserve">цифры </w:t>
      </w:r>
      <w:r w:rsidR="00C4628C" w:rsidRPr="0031595D">
        <w:rPr>
          <w:sz w:val="28"/>
          <w:szCs w:val="28"/>
        </w:rPr>
        <w:t>«</w:t>
      </w:r>
      <w:r w:rsidR="007B6BA9" w:rsidRPr="0031595D">
        <w:rPr>
          <w:sz w:val="28"/>
          <w:szCs w:val="28"/>
        </w:rPr>
        <w:t>2 050 347,69</w:t>
      </w:r>
      <w:r w:rsidR="00FA6684" w:rsidRPr="0031595D">
        <w:rPr>
          <w:sz w:val="28"/>
          <w:szCs w:val="28"/>
        </w:rPr>
        <w:t>»</w:t>
      </w:r>
      <w:r w:rsidR="006614A7" w:rsidRPr="0031595D">
        <w:rPr>
          <w:sz w:val="28"/>
          <w:szCs w:val="28"/>
        </w:rPr>
        <w:t xml:space="preserve"> заменить цифрами «2 050 347,7»</w:t>
      </w:r>
      <w:r w:rsidR="00FA6684" w:rsidRPr="0031595D">
        <w:rPr>
          <w:sz w:val="28"/>
          <w:szCs w:val="28"/>
        </w:rPr>
        <w:t xml:space="preserve">; </w:t>
      </w:r>
      <w:r w:rsidR="00E00062" w:rsidRPr="0031595D">
        <w:rPr>
          <w:sz w:val="28"/>
          <w:szCs w:val="28"/>
        </w:rPr>
        <w:t>в разделе «краевой бюд</w:t>
      </w:r>
      <w:r w:rsidR="00C77E8D" w:rsidRPr="0031595D">
        <w:rPr>
          <w:sz w:val="28"/>
          <w:szCs w:val="28"/>
        </w:rPr>
        <w:t>жет», в строке «2025 год» цифры «50 000,02</w:t>
      </w:r>
      <w:r w:rsidR="00C454A9" w:rsidRPr="0031595D">
        <w:rPr>
          <w:sz w:val="28"/>
          <w:szCs w:val="28"/>
        </w:rPr>
        <w:t>» заменить цифрами «50 000,03</w:t>
      </w:r>
      <w:r w:rsidR="00E00062" w:rsidRPr="0031595D">
        <w:rPr>
          <w:sz w:val="28"/>
          <w:szCs w:val="28"/>
        </w:rPr>
        <w:t xml:space="preserve">»; </w:t>
      </w:r>
      <w:r w:rsidR="000C75B3" w:rsidRPr="0031595D">
        <w:rPr>
          <w:sz w:val="28"/>
          <w:szCs w:val="28"/>
        </w:rPr>
        <w:t>местный бюджет цифры «10 549 637,55» заменить цифрами «9 229 770,63»</w:t>
      </w:r>
      <w:r w:rsidR="00835476" w:rsidRPr="0031595D">
        <w:rPr>
          <w:sz w:val="28"/>
          <w:szCs w:val="28"/>
        </w:rPr>
        <w:t xml:space="preserve">; </w:t>
      </w:r>
      <w:r w:rsidR="00E00062" w:rsidRPr="0031595D">
        <w:rPr>
          <w:sz w:val="28"/>
          <w:szCs w:val="28"/>
        </w:rPr>
        <w:t>в разделе «местный бюд</w:t>
      </w:r>
      <w:r w:rsidR="00057C7E" w:rsidRPr="0031595D">
        <w:rPr>
          <w:sz w:val="28"/>
          <w:szCs w:val="28"/>
        </w:rPr>
        <w:t>жет», в строке «2025 год» цифры «4 332 919,67</w:t>
      </w:r>
      <w:r w:rsidR="00E00062" w:rsidRPr="0031595D">
        <w:rPr>
          <w:sz w:val="28"/>
          <w:szCs w:val="28"/>
        </w:rPr>
        <w:t>» зам</w:t>
      </w:r>
      <w:r w:rsidR="00245B54" w:rsidRPr="0031595D">
        <w:rPr>
          <w:sz w:val="28"/>
          <w:szCs w:val="28"/>
        </w:rPr>
        <w:t>енить цифрами «</w:t>
      </w:r>
      <w:r w:rsidR="00057C7E" w:rsidRPr="0031595D">
        <w:rPr>
          <w:sz w:val="28"/>
          <w:szCs w:val="28"/>
        </w:rPr>
        <w:t>3 013 052,75</w:t>
      </w:r>
      <w:r w:rsidR="00E00062" w:rsidRPr="0031595D">
        <w:rPr>
          <w:sz w:val="28"/>
          <w:szCs w:val="28"/>
        </w:rPr>
        <w:t>».</w:t>
      </w:r>
    </w:p>
    <w:p w:rsidR="00426960" w:rsidRPr="0031595D" w:rsidRDefault="00752412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>4</w:t>
      </w:r>
      <w:r w:rsidR="004D5854" w:rsidRPr="0031595D">
        <w:rPr>
          <w:sz w:val="28"/>
          <w:szCs w:val="28"/>
        </w:rPr>
        <w:t>.</w:t>
      </w:r>
      <w:r w:rsidR="00ED4893" w:rsidRPr="0031595D">
        <w:rPr>
          <w:sz w:val="28"/>
          <w:szCs w:val="28"/>
        </w:rPr>
        <w:tab/>
        <w:t>В</w:t>
      </w:r>
      <w:r w:rsidR="00426960" w:rsidRPr="0031595D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городской среды в городском округе ЗАТО п. Горный</w:t>
      </w:r>
      <w:r w:rsidR="00347CFF" w:rsidRPr="0031595D">
        <w:rPr>
          <w:sz w:val="28"/>
          <w:szCs w:val="28"/>
        </w:rPr>
        <w:t xml:space="preserve">» </w:t>
      </w:r>
      <w:r w:rsidR="00F66742" w:rsidRPr="0031595D">
        <w:rPr>
          <w:sz w:val="28"/>
          <w:szCs w:val="28"/>
        </w:rPr>
        <w:t>в столбце «2025» строк</w:t>
      </w:r>
      <w:r w:rsidR="000C1D9A" w:rsidRPr="0031595D">
        <w:rPr>
          <w:sz w:val="28"/>
          <w:szCs w:val="28"/>
        </w:rPr>
        <w:t>а</w:t>
      </w:r>
      <w:r w:rsidR="000B71FA" w:rsidRPr="0031595D">
        <w:rPr>
          <w:sz w:val="28"/>
          <w:szCs w:val="28"/>
        </w:rPr>
        <w:t xml:space="preserve"> «Федеральный бюджет» цифры</w:t>
      </w:r>
      <w:r w:rsidR="00F66742" w:rsidRPr="0031595D">
        <w:rPr>
          <w:sz w:val="28"/>
          <w:szCs w:val="28"/>
        </w:rPr>
        <w:t xml:space="preserve"> «4 949 999,98»</w:t>
      </w:r>
      <w:r w:rsidR="000B71FA" w:rsidRPr="0031595D">
        <w:rPr>
          <w:sz w:val="28"/>
          <w:szCs w:val="28"/>
        </w:rPr>
        <w:t xml:space="preserve"> заменить цифрами</w:t>
      </w:r>
      <w:r w:rsidR="005643FA" w:rsidRPr="0031595D">
        <w:rPr>
          <w:sz w:val="28"/>
          <w:szCs w:val="28"/>
        </w:rPr>
        <w:t xml:space="preserve"> </w:t>
      </w:r>
      <w:r w:rsidR="00FE2196" w:rsidRPr="0031595D">
        <w:rPr>
          <w:sz w:val="28"/>
          <w:szCs w:val="28"/>
        </w:rPr>
        <w:t>«4</w:t>
      </w:r>
      <w:r w:rsidR="000B71FA" w:rsidRPr="0031595D">
        <w:rPr>
          <w:sz w:val="28"/>
          <w:szCs w:val="28"/>
        </w:rPr>
        <w:t>949 999,97»</w:t>
      </w:r>
      <w:r w:rsidR="00347CFF" w:rsidRPr="0031595D">
        <w:rPr>
          <w:sz w:val="28"/>
          <w:szCs w:val="28"/>
        </w:rPr>
        <w:t xml:space="preserve">; </w:t>
      </w:r>
      <w:r w:rsidR="00F66742" w:rsidRPr="0031595D">
        <w:rPr>
          <w:sz w:val="28"/>
          <w:szCs w:val="28"/>
        </w:rPr>
        <w:t>в столбце «2025» строк</w:t>
      </w:r>
      <w:r w:rsidR="000C1D9A" w:rsidRPr="0031595D">
        <w:rPr>
          <w:sz w:val="28"/>
          <w:szCs w:val="28"/>
        </w:rPr>
        <w:t>а «Краевой бюджет» цифры</w:t>
      </w:r>
      <w:r w:rsidR="00F66742" w:rsidRPr="0031595D">
        <w:rPr>
          <w:sz w:val="28"/>
          <w:szCs w:val="28"/>
        </w:rPr>
        <w:t xml:space="preserve"> «50 000,02»</w:t>
      </w:r>
      <w:r w:rsidR="000C1D9A" w:rsidRPr="0031595D">
        <w:rPr>
          <w:sz w:val="28"/>
          <w:szCs w:val="28"/>
        </w:rPr>
        <w:t xml:space="preserve"> заменить цифрами «50 000,03»</w:t>
      </w:r>
      <w:r w:rsidR="00347CFF" w:rsidRPr="0031595D">
        <w:rPr>
          <w:sz w:val="28"/>
          <w:szCs w:val="28"/>
        </w:rPr>
        <w:t xml:space="preserve">; </w:t>
      </w:r>
      <w:r w:rsidR="006844EB" w:rsidRPr="0031595D">
        <w:rPr>
          <w:sz w:val="28"/>
          <w:szCs w:val="28"/>
        </w:rPr>
        <w:t>в столбце «2025</w:t>
      </w:r>
      <w:r w:rsidR="00426960" w:rsidRPr="0031595D">
        <w:rPr>
          <w:sz w:val="28"/>
          <w:szCs w:val="28"/>
        </w:rPr>
        <w:t>» строк</w:t>
      </w:r>
      <w:r w:rsidR="000C1D9A" w:rsidRPr="0031595D">
        <w:rPr>
          <w:sz w:val="28"/>
          <w:szCs w:val="28"/>
        </w:rPr>
        <w:t>а</w:t>
      </w:r>
      <w:r w:rsidR="006844EB" w:rsidRPr="0031595D">
        <w:rPr>
          <w:sz w:val="28"/>
          <w:szCs w:val="28"/>
        </w:rPr>
        <w:t xml:space="preserve"> «Местный бюджет» </w:t>
      </w:r>
      <w:r w:rsidR="000C1D9A" w:rsidRPr="0031595D">
        <w:rPr>
          <w:sz w:val="28"/>
          <w:szCs w:val="28"/>
        </w:rPr>
        <w:t>цифры</w:t>
      </w:r>
      <w:r w:rsidR="006F14D5" w:rsidRPr="0031595D">
        <w:rPr>
          <w:sz w:val="28"/>
          <w:szCs w:val="28"/>
        </w:rPr>
        <w:t xml:space="preserve"> </w:t>
      </w:r>
      <w:r w:rsidR="006844EB" w:rsidRPr="0031595D">
        <w:rPr>
          <w:sz w:val="28"/>
          <w:szCs w:val="28"/>
        </w:rPr>
        <w:t>«</w:t>
      </w:r>
      <w:r w:rsidR="00F66742" w:rsidRPr="0031595D">
        <w:rPr>
          <w:sz w:val="28"/>
          <w:szCs w:val="28"/>
        </w:rPr>
        <w:t>4 332 919,67»</w:t>
      </w:r>
      <w:r w:rsidR="000C1D9A" w:rsidRPr="0031595D">
        <w:rPr>
          <w:sz w:val="28"/>
          <w:szCs w:val="28"/>
        </w:rPr>
        <w:t xml:space="preserve"> заменить цифрами «3 013 052,75»</w:t>
      </w:r>
      <w:r w:rsidR="00F66742" w:rsidRPr="0031595D">
        <w:rPr>
          <w:sz w:val="28"/>
          <w:szCs w:val="28"/>
        </w:rPr>
        <w:t>.</w:t>
      </w:r>
    </w:p>
    <w:p w:rsidR="005D2274" w:rsidRPr="0031595D" w:rsidRDefault="00752412" w:rsidP="00352BCD">
      <w:pPr>
        <w:spacing w:line="360" w:lineRule="auto"/>
        <w:ind w:firstLine="709"/>
        <w:jc w:val="both"/>
        <w:rPr>
          <w:sz w:val="28"/>
          <w:szCs w:val="28"/>
        </w:rPr>
      </w:pPr>
      <w:r w:rsidRPr="0031595D">
        <w:rPr>
          <w:sz w:val="28"/>
          <w:szCs w:val="28"/>
        </w:rPr>
        <w:t>5</w:t>
      </w:r>
      <w:r w:rsidR="00DA242D" w:rsidRPr="0031595D">
        <w:rPr>
          <w:sz w:val="28"/>
          <w:szCs w:val="28"/>
        </w:rPr>
        <w:t xml:space="preserve">. </w:t>
      </w:r>
      <w:r w:rsidR="006053C8" w:rsidRPr="0031595D">
        <w:rPr>
          <w:sz w:val="28"/>
          <w:szCs w:val="28"/>
        </w:rPr>
        <w:t xml:space="preserve">      </w:t>
      </w:r>
      <w:r w:rsidR="00E65D3F" w:rsidRPr="0031595D">
        <w:rPr>
          <w:sz w:val="28"/>
          <w:szCs w:val="28"/>
        </w:rPr>
        <w:t>В</w:t>
      </w:r>
      <w:r w:rsidR="005D2274" w:rsidRPr="0031595D">
        <w:rPr>
          <w:sz w:val="28"/>
          <w:szCs w:val="28"/>
        </w:rPr>
        <w:t xml:space="preserve"> приложении к программе № 6 «ПОРЯДОК аккумулирования средств заинтересованных лиц, направляемых на выполнение минимального и дополнительного перечня работ по благоустройству дворовых и общественных территорий, включая персонифицированный учет средств, поступающих от заинтересованных лиц, и механизм </w:t>
      </w:r>
      <w:r w:rsidR="005D2274" w:rsidRPr="0031595D">
        <w:rPr>
          <w:sz w:val="28"/>
          <w:szCs w:val="28"/>
        </w:rPr>
        <w:lastRenderedPageBreak/>
        <w:t xml:space="preserve">контроля за их расходованием, а также порядок и формы трудового участия граждан в выполнении указанных работ» </w:t>
      </w:r>
      <w:r w:rsidR="00D00EEB" w:rsidRPr="0031595D">
        <w:rPr>
          <w:sz w:val="28"/>
          <w:szCs w:val="28"/>
        </w:rPr>
        <w:t>слова «</w:t>
      </w:r>
      <w:r w:rsidR="00320DD1" w:rsidRPr="0031595D">
        <w:rPr>
          <w:sz w:val="28"/>
          <w:szCs w:val="28"/>
        </w:rPr>
        <w:t xml:space="preserve">в </w:t>
      </w:r>
      <w:r w:rsidR="00D00EEB" w:rsidRPr="0031595D">
        <w:rPr>
          <w:sz w:val="28"/>
          <w:szCs w:val="28"/>
        </w:rPr>
        <w:t>муниципальном унитарном предприятии «жилищно-коммунального хозяйства»</w:t>
      </w:r>
      <w:r w:rsidR="00E204DF" w:rsidRPr="0031595D">
        <w:rPr>
          <w:sz w:val="28"/>
          <w:szCs w:val="28"/>
        </w:rPr>
        <w:t xml:space="preserve"> заменить словами «</w:t>
      </w:r>
      <w:r w:rsidR="00320DD1" w:rsidRPr="0031595D">
        <w:rPr>
          <w:sz w:val="28"/>
          <w:szCs w:val="28"/>
        </w:rPr>
        <w:t xml:space="preserve">в </w:t>
      </w:r>
      <w:r w:rsidR="00794460" w:rsidRPr="0031595D">
        <w:rPr>
          <w:sz w:val="28"/>
          <w:szCs w:val="28"/>
        </w:rPr>
        <w:t>обществе с ограниченной ответственностью у</w:t>
      </w:r>
      <w:r w:rsidR="005D7423" w:rsidRPr="0031595D">
        <w:rPr>
          <w:sz w:val="28"/>
          <w:szCs w:val="28"/>
        </w:rPr>
        <w:t>правляющей компании</w:t>
      </w:r>
      <w:r w:rsidR="00794460" w:rsidRPr="0031595D">
        <w:rPr>
          <w:sz w:val="28"/>
          <w:szCs w:val="28"/>
        </w:rPr>
        <w:t xml:space="preserve"> «УЮТ ДОМ»</w:t>
      </w:r>
      <w:r w:rsidR="0087223F" w:rsidRPr="0031595D">
        <w:rPr>
          <w:sz w:val="28"/>
          <w:szCs w:val="28"/>
        </w:rPr>
        <w:t>; слова «МУП ЖКХ» заменить словами «ООО УК «УЮТ ДОМ»</w:t>
      </w:r>
      <w:r w:rsidR="00320DD1" w:rsidRPr="0031595D">
        <w:rPr>
          <w:sz w:val="28"/>
          <w:szCs w:val="28"/>
        </w:rPr>
        <w:t>.</w:t>
      </w: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352BCD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C45F9" w:rsidRPr="0031595D" w:rsidRDefault="00AC45F9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2BCD" w:rsidRPr="0031595D" w:rsidRDefault="00352BC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A250D" w:rsidRPr="0031595D" w:rsidRDefault="00DA250D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63EE" w:rsidRPr="0031595D" w:rsidRDefault="00B663EE" w:rsidP="00B663EE">
      <w:pPr>
        <w:rPr>
          <w:sz w:val="28"/>
          <w:szCs w:val="28"/>
        </w:rPr>
      </w:pPr>
    </w:p>
    <w:p w:rsidR="00B663EE" w:rsidRPr="0031595D" w:rsidRDefault="00D02CBF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1595D">
        <w:rPr>
          <w:rFonts w:ascii="Times New Roman" w:hAnsi="Times New Roman" w:cs="Times New Roman"/>
          <w:sz w:val="28"/>
          <w:szCs w:val="28"/>
        </w:rPr>
        <w:t>Специалист по благоустройству</w:t>
      </w:r>
    </w:p>
    <w:p w:rsidR="00B663EE" w:rsidRPr="0031595D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1595D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AC45F9" w:rsidRPr="0031595D">
        <w:rPr>
          <w:rFonts w:ascii="Times New Roman" w:hAnsi="Times New Roman" w:cs="Times New Roman"/>
          <w:sz w:val="28"/>
          <w:szCs w:val="28"/>
        </w:rPr>
        <w:t>Бутина М.В.</w:t>
      </w:r>
      <w:r w:rsidRPr="003159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3EE" w:rsidRPr="0031595D" w:rsidRDefault="00B663EE" w:rsidP="00D00797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31595D">
        <w:rPr>
          <w:rFonts w:ascii="Times New Roman" w:hAnsi="Times New Roman" w:cs="Times New Roman"/>
          <w:sz w:val="28"/>
          <w:szCs w:val="28"/>
        </w:rPr>
        <w:t>« ___ »___________202</w:t>
      </w:r>
      <w:r w:rsidR="00D02CBF" w:rsidRPr="0031595D">
        <w:rPr>
          <w:rFonts w:ascii="Times New Roman" w:hAnsi="Times New Roman" w:cs="Times New Roman"/>
          <w:sz w:val="28"/>
          <w:szCs w:val="28"/>
        </w:rPr>
        <w:t>5</w:t>
      </w:r>
      <w:r w:rsidRPr="0031595D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B663EE" w:rsidRPr="0031595D" w:rsidSect="003159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397" w:rsidRDefault="006C0397" w:rsidP="007D665D">
      <w:r>
        <w:separator/>
      </w:r>
    </w:p>
  </w:endnote>
  <w:endnote w:type="continuationSeparator" w:id="0">
    <w:p w:rsidR="006C0397" w:rsidRDefault="006C0397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397" w:rsidRDefault="006C0397" w:rsidP="007D665D">
      <w:r>
        <w:separator/>
      </w:r>
    </w:p>
  </w:footnote>
  <w:footnote w:type="continuationSeparator" w:id="0">
    <w:p w:rsidR="006C0397" w:rsidRDefault="006C0397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"/>
  </w:num>
  <w:num w:numId="6">
    <w:abstractNumId w:val="14"/>
  </w:num>
  <w:num w:numId="7">
    <w:abstractNumId w:val="8"/>
  </w:num>
  <w:num w:numId="8">
    <w:abstractNumId w:val="17"/>
  </w:num>
  <w:num w:numId="9">
    <w:abstractNumId w:val="9"/>
  </w:num>
  <w:num w:numId="10">
    <w:abstractNumId w:val="7"/>
  </w:num>
  <w:num w:numId="11">
    <w:abstractNumId w:val="10"/>
  </w:num>
  <w:num w:numId="12">
    <w:abstractNumId w:val="19"/>
  </w:num>
  <w:num w:numId="13">
    <w:abstractNumId w:val="16"/>
  </w:num>
  <w:num w:numId="14">
    <w:abstractNumId w:val="2"/>
  </w:num>
  <w:num w:numId="15">
    <w:abstractNumId w:val="13"/>
  </w:num>
  <w:num w:numId="16">
    <w:abstractNumId w:val="5"/>
  </w:num>
  <w:num w:numId="17">
    <w:abstractNumId w:val="0"/>
  </w:num>
  <w:num w:numId="18">
    <w:abstractNumId w:val="6"/>
  </w:num>
  <w:num w:numId="19">
    <w:abstractNumId w:val="1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27162"/>
    <w:rsid w:val="000302B3"/>
    <w:rsid w:val="000308CF"/>
    <w:rsid w:val="00033840"/>
    <w:rsid w:val="00033974"/>
    <w:rsid w:val="00035F93"/>
    <w:rsid w:val="00047BC7"/>
    <w:rsid w:val="00050266"/>
    <w:rsid w:val="00054A2B"/>
    <w:rsid w:val="00057C7E"/>
    <w:rsid w:val="0007084E"/>
    <w:rsid w:val="00081419"/>
    <w:rsid w:val="00084C25"/>
    <w:rsid w:val="00086236"/>
    <w:rsid w:val="00090994"/>
    <w:rsid w:val="00092020"/>
    <w:rsid w:val="000A0F3B"/>
    <w:rsid w:val="000A45DC"/>
    <w:rsid w:val="000B71FA"/>
    <w:rsid w:val="000C076F"/>
    <w:rsid w:val="000C1D9A"/>
    <w:rsid w:val="000C5CDF"/>
    <w:rsid w:val="000C75B3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72160"/>
    <w:rsid w:val="00174D0F"/>
    <w:rsid w:val="00183E9F"/>
    <w:rsid w:val="00186BA3"/>
    <w:rsid w:val="00191CAE"/>
    <w:rsid w:val="001B13C0"/>
    <w:rsid w:val="001B1B65"/>
    <w:rsid w:val="001B1DBC"/>
    <w:rsid w:val="001D16A7"/>
    <w:rsid w:val="001D2448"/>
    <w:rsid w:val="001D3C54"/>
    <w:rsid w:val="001D4F7E"/>
    <w:rsid w:val="001E0CDB"/>
    <w:rsid w:val="001E1B82"/>
    <w:rsid w:val="001F3A34"/>
    <w:rsid w:val="002154EB"/>
    <w:rsid w:val="002203CA"/>
    <w:rsid w:val="00231365"/>
    <w:rsid w:val="00233CBD"/>
    <w:rsid w:val="002409AA"/>
    <w:rsid w:val="00244F11"/>
    <w:rsid w:val="00245B54"/>
    <w:rsid w:val="00246533"/>
    <w:rsid w:val="00247EE7"/>
    <w:rsid w:val="00250B46"/>
    <w:rsid w:val="00257102"/>
    <w:rsid w:val="002619CC"/>
    <w:rsid w:val="00267949"/>
    <w:rsid w:val="00275DFC"/>
    <w:rsid w:val="002764FA"/>
    <w:rsid w:val="00281B0A"/>
    <w:rsid w:val="00292311"/>
    <w:rsid w:val="00297CE7"/>
    <w:rsid w:val="002A6A20"/>
    <w:rsid w:val="002A7536"/>
    <w:rsid w:val="002B65C5"/>
    <w:rsid w:val="002C39F4"/>
    <w:rsid w:val="002D11A3"/>
    <w:rsid w:val="002E1E8D"/>
    <w:rsid w:val="002E5E38"/>
    <w:rsid w:val="002E67CD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150AA"/>
    <w:rsid w:val="0031595D"/>
    <w:rsid w:val="00317D0B"/>
    <w:rsid w:val="00320DD1"/>
    <w:rsid w:val="00345FA6"/>
    <w:rsid w:val="00347CFF"/>
    <w:rsid w:val="00350ED8"/>
    <w:rsid w:val="00352BCD"/>
    <w:rsid w:val="003605A5"/>
    <w:rsid w:val="003617DB"/>
    <w:rsid w:val="00362D59"/>
    <w:rsid w:val="00364583"/>
    <w:rsid w:val="003677BF"/>
    <w:rsid w:val="00395D1F"/>
    <w:rsid w:val="00396CE0"/>
    <w:rsid w:val="00396CF7"/>
    <w:rsid w:val="00397675"/>
    <w:rsid w:val="003A0F01"/>
    <w:rsid w:val="003A1A9B"/>
    <w:rsid w:val="003A1E6B"/>
    <w:rsid w:val="003A24B8"/>
    <w:rsid w:val="003A5FC0"/>
    <w:rsid w:val="003A7EFE"/>
    <w:rsid w:val="003C19A1"/>
    <w:rsid w:val="003C712E"/>
    <w:rsid w:val="003D4F8E"/>
    <w:rsid w:val="003D5997"/>
    <w:rsid w:val="003D6C43"/>
    <w:rsid w:val="003F2409"/>
    <w:rsid w:val="00414121"/>
    <w:rsid w:val="0042324A"/>
    <w:rsid w:val="00426960"/>
    <w:rsid w:val="00435590"/>
    <w:rsid w:val="0043716B"/>
    <w:rsid w:val="0045596D"/>
    <w:rsid w:val="00464ADA"/>
    <w:rsid w:val="0046554A"/>
    <w:rsid w:val="0046606B"/>
    <w:rsid w:val="00473911"/>
    <w:rsid w:val="0048691B"/>
    <w:rsid w:val="0049295F"/>
    <w:rsid w:val="00493DF6"/>
    <w:rsid w:val="004A1A3A"/>
    <w:rsid w:val="004B4651"/>
    <w:rsid w:val="004B4743"/>
    <w:rsid w:val="004B563A"/>
    <w:rsid w:val="004C1490"/>
    <w:rsid w:val="004C199E"/>
    <w:rsid w:val="004C331A"/>
    <w:rsid w:val="004C5993"/>
    <w:rsid w:val="004C6D1C"/>
    <w:rsid w:val="004C7D18"/>
    <w:rsid w:val="004D5854"/>
    <w:rsid w:val="004E3418"/>
    <w:rsid w:val="004F6EED"/>
    <w:rsid w:val="00516DAB"/>
    <w:rsid w:val="005274FF"/>
    <w:rsid w:val="00535F81"/>
    <w:rsid w:val="00536242"/>
    <w:rsid w:val="005405F0"/>
    <w:rsid w:val="00542A67"/>
    <w:rsid w:val="005460FD"/>
    <w:rsid w:val="00553726"/>
    <w:rsid w:val="00556F35"/>
    <w:rsid w:val="00557F08"/>
    <w:rsid w:val="005643FA"/>
    <w:rsid w:val="0057654A"/>
    <w:rsid w:val="00581EF6"/>
    <w:rsid w:val="0059431A"/>
    <w:rsid w:val="005972BC"/>
    <w:rsid w:val="005D2274"/>
    <w:rsid w:val="005D26E9"/>
    <w:rsid w:val="005D6592"/>
    <w:rsid w:val="005D7423"/>
    <w:rsid w:val="005E5492"/>
    <w:rsid w:val="005F22E5"/>
    <w:rsid w:val="005F5F00"/>
    <w:rsid w:val="005F69B0"/>
    <w:rsid w:val="005F6E7D"/>
    <w:rsid w:val="006053C8"/>
    <w:rsid w:val="00613962"/>
    <w:rsid w:val="0062705C"/>
    <w:rsid w:val="00633697"/>
    <w:rsid w:val="00637E3D"/>
    <w:rsid w:val="00641E79"/>
    <w:rsid w:val="00643C30"/>
    <w:rsid w:val="00645C9C"/>
    <w:rsid w:val="00652A23"/>
    <w:rsid w:val="0065720D"/>
    <w:rsid w:val="006579EB"/>
    <w:rsid w:val="006614A7"/>
    <w:rsid w:val="00674647"/>
    <w:rsid w:val="0068061A"/>
    <w:rsid w:val="006844EB"/>
    <w:rsid w:val="00694195"/>
    <w:rsid w:val="0069484C"/>
    <w:rsid w:val="006A2D2B"/>
    <w:rsid w:val="006A3EAB"/>
    <w:rsid w:val="006A7177"/>
    <w:rsid w:val="006B4052"/>
    <w:rsid w:val="006C0397"/>
    <w:rsid w:val="006C0613"/>
    <w:rsid w:val="006C2BD6"/>
    <w:rsid w:val="006C6605"/>
    <w:rsid w:val="006C6B77"/>
    <w:rsid w:val="006D26D9"/>
    <w:rsid w:val="006D2AA1"/>
    <w:rsid w:val="006E0156"/>
    <w:rsid w:val="006E7642"/>
    <w:rsid w:val="006F14D5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52412"/>
    <w:rsid w:val="00766E36"/>
    <w:rsid w:val="007702D8"/>
    <w:rsid w:val="0077220D"/>
    <w:rsid w:val="007740F4"/>
    <w:rsid w:val="0078200B"/>
    <w:rsid w:val="007941EE"/>
    <w:rsid w:val="00794460"/>
    <w:rsid w:val="007A43B6"/>
    <w:rsid w:val="007B0C60"/>
    <w:rsid w:val="007B2964"/>
    <w:rsid w:val="007B332E"/>
    <w:rsid w:val="007B4392"/>
    <w:rsid w:val="007B6BA9"/>
    <w:rsid w:val="007C03F4"/>
    <w:rsid w:val="007C0424"/>
    <w:rsid w:val="007C2DF0"/>
    <w:rsid w:val="007D665D"/>
    <w:rsid w:val="007D766F"/>
    <w:rsid w:val="007E0B9A"/>
    <w:rsid w:val="007E1C04"/>
    <w:rsid w:val="007F0262"/>
    <w:rsid w:val="00806AB5"/>
    <w:rsid w:val="00813481"/>
    <w:rsid w:val="008150B4"/>
    <w:rsid w:val="00824474"/>
    <w:rsid w:val="0082574F"/>
    <w:rsid w:val="0083145B"/>
    <w:rsid w:val="008319E1"/>
    <w:rsid w:val="00835476"/>
    <w:rsid w:val="00844BFD"/>
    <w:rsid w:val="00853A4A"/>
    <w:rsid w:val="00854744"/>
    <w:rsid w:val="00856E49"/>
    <w:rsid w:val="008637B1"/>
    <w:rsid w:val="008718FE"/>
    <w:rsid w:val="0087223F"/>
    <w:rsid w:val="0088368D"/>
    <w:rsid w:val="00891A6A"/>
    <w:rsid w:val="00894720"/>
    <w:rsid w:val="008960FC"/>
    <w:rsid w:val="008A0C49"/>
    <w:rsid w:val="008B258F"/>
    <w:rsid w:val="008B2827"/>
    <w:rsid w:val="008C6FFB"/>
    <w:rsid w:val="008D720D"/>
    <w:rsid w:val="008E134B"/>
    <w:rsid w:val="008E674F"/>
    <w:rsid w:val="008E7605"/>
    <w:rsid w:val="009330F7"/>
    <w:rsid w:val="009351A7"/>
    <w:rsid w:val="00937FCD"/>
    <w:rsid w:val="00950D18"/>
    <w:rsid w:val="00960B33"/>
    <w:rsid w:val="00962DEC"/>
    <w:rsid w:val="009637E3"/>
    <w:rsid w:val="00965356"/>
    <w:rsid w:val="00974E94"/>
    <w:rsid w:val="00977D25"/>
    <w:rsid w:val="00986E24"/>
    <w:rsid w:val="0099496E"/>
    <w:rsid w:val="009A6304"/>
    <w:rsid w:val="009A6F79"/>
    <w:rsid w:val="009B2CBE"/>
    <w:rsid w:val="009D2345"/>
    <w:rsid w:val="009E0A41"/>
    <w:rsid w:val="009E0F7C"/>
    <w:rsid w:val="009F6CBE"/>
    <w:rsid w:val="00A11C09"/>
    <w:rsid w:val="00A12875"/>
    <w:rsid w:val="00A132C0"/>
    <w:rsid w:val="00A21B9A"/>
    <w:rsid w:val="00A22A3E"/>
    <w:rsid w:val="00A2716B"/>
    <w:rsid w:val="00A32BAF"/>
    <w:rsid w:val="00A415CA"/>
    <w:rsid w:val="00A44694"/>
    <w:rsid w:val="00A62E1A"/>
    <w:rsid w:val="00A65634"/>
    <w:rsid w:val="00A66AF8"/>
    <w:rsid w:val="00A66F54"/>
    <w:rsid w:val="00A71C98"/>
    <w:rsid w:val="00A848CF"/>
    <w:rsid w:val="00A93D5F"/>
    <w:rsid w:val="00A96A39"/>
    <w:rsid w:val="00A97FB7"/>
    <w:rsid w:val="00AA3A0C"/>
    <w:rsid w:val="00AA472F"/>
    <w:rsid w:val="00AC0256"/>
    <w:rsid w:val="00AC45F9"/>
    <w:rsid w:val="00AD1703"/>
    <w:rsid w:val="00AD3EE3"/>
    <w:rsid w:val="00AE1DB6"/>
    <w:rsid w:val="00AF4C2E"/>
    <w:rsid w:val="00AF5398"/>
    <w:rsid w:val="00AF6556"/>
    <w:rsid w:val="00AF799D"/>
    <w:rsid w:val="00B209B2"/>
    <w:rsid w:val="00B24E6C"/>
    <w:rsid w:val="00B3479F"/>
    <w:rsid w:val="00B3743B"/>
    <w:rsid w:val="00B46343"/>
    <w:rsid w:val="00B46CCA"/>
    <w:rsid w:val="00B47ED4"/>
    <w:rsid w:val="00B51A4E"/>
    <w:rsid w:val="00B53A45"/>
    <w:rsid w:val="00B5538D"/>
    <w:rsid w:val="00B63CCE"/>
    <w:rsid w:val="00B65842"/>
    <w:rsid w:val="00B663EE"/>
    <w:rsid w:val="00B716BC"/>
    <w:rsid w:val="00B76C31"/>
    <w:rsid w:val="00B8032D"/>
    <w:rsid w:val="00B84DC2"/>
    <w:rsid w:val="00B90BE2"/>
    <w:rsid w:val="00B94F22"/>
    <w:rsid w:val="00B97A36"/>
    <w:rsid w:val="00BC10D4"/>
    <w:rsid w:val="00BC7A80"/>
    <w:rsid w:val="00BD2F27"/>
    <w:rsid w:val="00BD48F5"/>
    <w:rsid w:val="00BE34E1"/>
    <w:rsid w:val="00BE365A"/>
    <w:rsid w:val="00BF3E3F"/>
    <w:rsid w:val="00C11030"/>
    <w:rsid w:val="00C23673"/>
    <w:rsid w:val="00C41D2B"/>
    <w:rsid w:val="00C42EE9"/>
    <w:rsid w:val="00C454A9"/>
    <w:rsid w:val="00C4628C"/>
    <w:rsid w:val="00C566AB"/>
    <w:rsid w:val="00C61558"/>
    <w:rsid w:val="00C616BD"/>
    <w:rsid w:val="00C676C8"/>
    <w:rsid w:val="00C72FF7"/>
    <w:rsid w:val="00C7588F"/>
    <w:rsid w:val="00C75B39"/>
    <w:rsid w:val="00C77E8D"/>
    <w:rsid w:val="00C8358F"/>
    <w:rsid w:val="00C85E51"/>
    <w:rsid w:val="00CA1510"/>
    <w:rsid w:val="00CA76D4"/>
    <w:rsid w:val="00CB168A"/>
    <w:rsid w:val="00CB1E9D"/>
    <w:rsid w:val="00CB2A75"/>
    <w:rsid w:val="00CC3C8F"/>
    <w:rsid w:val="00CD2F5C"/>
    <w:rsid w:val="00CD4EFC"/>
    <w:rsid w:val="00CD7283"/>
    <w:rsid w:val="00D00797"/>
    <w:rsid w:val="00D00EEB"/>
    <w:rsid w:val="00D02CBF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664F4"/>
    <w:rsid w:val="00D73F54"/>
    <w:rsid w:val="00D74277"/>
    <w:rsid w:val="00D75CDA"/>
    <w:rsid w:val="00D77353"/>
    <w:rsid w:val="00D81C24"/>
    <w:rsid w:val="00D879D9"/>
    <w:rsid w:val="00D9339D"/>
    <w:rsid w:val="00DA0AC1"/>
    <w:rsid w:val="00DA242D"/>
    <w:rsid w:val="00DA250D"/>
    <w:rsid w:val="00DA30B9"/>
    <w:rsid w:val="00DA387A"/>
    <w:rsid w:val="00DA7680"/>
    <w:rsid w:val="00DA7C31"/>
    <w:rsid w:val="00DC6592"/>
    <w:rsid w:val="00DC67A1"/>
    <w:rsid w:val="00DD2F7E"/>
    <w:rsid w:val="00E00062"/>
    <w:rsid w:val="00E0369A"/>
    <w:rsid w:val="00E0608F"/>
    <w:rsid w:val="00E204DF"/>
    <w:rsid w:val="00E21495"/>
    <w:rsid w:val="00E27BC9"/>
    <w:rsid w:val="00E33D2F"/>
    <w:rsid w:val="00E375F2"/>
    <w:rsid w:val="00E43B9A"/>
    <w:rsid w:val="00E448F1"/>
    <w:rsid w:val="00E450A4"/>
    <w:rsid w:val="00E461BF"/>
    <w:rsid w:val="00E50DCD"/>
    <w:rsid w:val="00E605AD"/>
    <w:rsid w:val="00E605B2"/>
    <w:rsid w:val="00E63597"/>
    <w:rsid w:val="00E65D3F"/>
    <w:rsid w:val="00E70021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4893"/>
    <w:rsid w:val="00ED5A43"/>
    <w:rsid w:val="00ED7BCA"/>
    <w:rsid w:val="00EF1CA2"/>
    <w:rsid w:val="00EF5CC1"/>
    <w:rsid w:val="00EF64F7"/>
    <w:rsid w:val="00F0524F"/>
    <w:rsid w:val="00F07582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66742"/>
    <w:rsid w:val="00F71D2F"/>
    <w:rsid w:val="00F906DA"/>
    <w:rsid w:val="00F95B73"/>
    <w:rsid w:val="00F96A62"/>
    <w:rsid w:val="00FA0A3B"/>
    <w:rsid w:val="00FA6684"/>
    <w:rsid w:val="00FC1ECF"/>
    <w:rsid w:val="00FC3714"/>
    <w:rsid w:val="00FC608A"/>
    <w:rsid w:val="00FE2196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63514-98A4-4627-A0ED-3581E22D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6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768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E4D2D-3782-4E51-8695-ACEDF1DFB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2025-03-31T06:55:00Z</cp:lastPrinted>
  <dcterms:created xsi:type="dcterms:W3CDTF">2025-03-31T06:56:00Z</dcterms:created>
  <dcterms:modified xsi:type="dcterms:W3CDTF">2025-03-31T06:56:00Z</dcterms:modified>
</cp:coreProperties>
</file>